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43" w:rsidRPr="00867F6A" w:rsidRDefault="00661543" w:rsidP="00661543">
      <w:pPr>
        <w:spacing w:after="240" w:line="27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ПРОТОКОЛ № </w:t>
      </w:r>
      <w:r w:rsid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6C61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</w:t>
      </w:r>
      <w:r w:rsid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27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661543" w:rsidRPr="00867F6A" w:rsidRDefault="00661543" w:rsidP="0066154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Днес, </w:t>
      </w:r>
      <w:r w:rsid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27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г.,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Пловдив 4000, ул. „Софроний Врачански“ № 1</w:t>
      </w:r>
      <w:r w:rsidRPr="00867F6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, ет.</w:t>
      </w:r>
      <w:r w:rsidR="00DA7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2, ст.</w:t>
      </w:r>
      <w:r w:rsidR="00DA7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 се проведе заседание на Общинска избирателна комисия Родопи 1626, област Пловдив. Заседанието се откри в </w:t>
      </w:r>
      <w:r w:rsid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</w:t>
      </w:r>
      <w:r w:rsidR="00670B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Председателя на комисията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Радослав Митев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Присъстват </w:t>
      </w:r>
      <w:r w:rsidRPr="00867F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11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Родопи 1626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комисията има кворум за провеждане на заседанието.</w:t>
      </w:r>
    </w:p>
    <w:p w:rsidR="00661543" w:rsidRPr="00867F6A" w:rsidRDefault="00661543" w:rsidP="0066154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9"/>
        <w:tblW w:w="9889" w:type="dxa"/>
        <w:tblInd w:w="-404" w:type="dxa"/>
        <w:tblLook w:val="04A0" w:firstRow="1" w:lastRow="0" w:firstColumn="1" w:lastColumn="0" w:noHBand="0" w:noVBand="1"/>
      </w:tblPr>
      <w:tblGrid>
        <w:gridCol w:w="517"/>
        <w:gridCol w:w="4481"/>
        <w:gridCol w:w="2890"/>
        <w:gridCol w:w="2001"/>
      </w:tblGrid>
      <w:tr w:rsidR="00661543" w:rsidRPr="00867F6A" w:rsidTr="00C2336F">
        <w:tc>
          <w:tcPr>
            <w:tcW w:w="425" w:type="dxa"/>
          </w:tcPr>
          <w:p w:rsidR="00661543" w:rsidRPr="00867F6A" w:rsidRDefault="00661543" w:rsidP="00C2336F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537" w:type="dxa"/>
          </w:tcPr>
          <w:p w:rsidR="00661543" w:rsidRPr="00867F6A" w:rsidRDefault="00661543" w:rsidP="00C2336F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 </w:t>
            </w:r>
          </w:p>
        </w:tc>
        <w:tc>
          <w:tcPr>
            <w:tcW w:w="2916" w:type="dxa"/>
          </w:tcPr>
          <w:p w:rsidR="00661543" w:rsidRPr="00867F6A" w:rsidRDefault="00661543" w:rsidP="00C2336F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длъжност</w:t>
            </w:r>
          </w:p>
        </w:tc>
        <w:tc>
          <w:tcPr>
            <w:tcW w:w="2011" w:type="dxa"/>
          </w:tcPr>
          <w:p w:rsidR="00661543" w:rsidRPr="00867F6A" w:rsidRDefault="00661543" w:rsidP="00C2336F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присъствие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</w:tbl>
    <w:p w:rsidR="00661543" w:rsidRPr="00867F6A" w:rsidRDefault="00661543" w:rsidP="00871EC0">
      <w:pPr>
        <w:tabs>
          <w:tab w:val="left" w:pos="0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Председателя на комисията откри заседанието и предложи Проект на Дневен ред, както следва:</w:t>
      </w:r>
    </w:p>
    <w:p w:rsidR="002D02FD" w:rsidRPr="00867F6A" w:rsidRDefault="002D02FD" w:rsidP="002D02FD">
      <w:pPr>
        <w:pStyle w:val="a7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2D02FD" w:rsidRPr="00867F6A" w:rsidRDefault="006C614C" w:rsidP="002D02FD">
      <w:pPr>
        <w:pStyle w:val="a7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заседание на </w:t>
      </w:r>
      <w:r w:rsidR="00850F35">
        <w:rPr>
          <w:rFonts w:ascii="Times New Roman" w:hAnsi="Times New Roman" w:cs="Times New Roman"/>
          <w:b/>
          <w:sz w:val="24"/>
          <w:szCs w:val="24"/>
        </w:rPr>
        <w:t>27</w:t>
      </w:r>
      <w:r w:rsidR="002D02FD" w:rsidRPr="00867F6A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2D02FD" w:rsidRPr="00867F6A" w:rsidRDefault="002D02FD" w:rsidP="002D02FD">
      <w:pPr>
        <w:pStyle w:val="a7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850F35" w:rsidRPr="00867F6A" w:rsidTr="003B1219">
        <w:tc>
          <w:tcPr>
            <w:tcW w:w="709" w:type="dxa"/>
          </w:tcPr>
          <w:p w:rsidR="00850F35" w:rsidRPr="00867F6A" w:rsidRDefault="00850F35" w:rsidP="003B1219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850F35" w:rsidRPr="00867F6A" w:rsidRDefault="00850F35" w:rsidP="003B1219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850F35" w:rsidRPr="00867F6A" w:rsidRDefault="00850F35" w:rsidP="003B1219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850F35" w:rsidRPr="00867F6A" w:rsidTr="003B1219">
        <w:tc>
          <w:tcPr>
            <w:tcW w:w="709" w:type="dxa"/>
          </w:tcPr>
          <w:p w:rsidR="00850F35" w:rsidRDefault="00850F35" w:rsidP="003B1219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850F35" w:rsidRDefault="00850F35" w:rsidP="003B1219">
            <w:pPr>
              <w:pStyle w:val="aa"/>
              <w:spacing w:before="120" w:beforeAutospacing="0" w:after="0" w:afterAutospacing="0"/>
              <w:jc w:val="both"/>
            </w:pPr>
            <w:r w:rsidRPr="00FB32FC">
              <w:t>Определяне на пореден номер в бюлетината на местните коалиции, регистрирали кандидатски листи в Общинска избирателна комисия Родопи във връзка с произвеждане на избори за общински съветници и за кметове на 2</w:t>
            </w:r>
            <w:r w:rsidRPr="00FB32FC">
              <w:rPr>
                <w:lang w:val="en-US"/>
              </w:rPr>
              <w:t>9</w:t>
            </w:r>
            <w:r w:rsidRPr="00FB32FC">
              <w:t xml:space="preserve"> октомври 20</w:t>
            </w:r>
            <w:r w:rsidRPr="00FB32FC">
              <w:rPr>
                <w:lang w:val="en-US"/>
              </w:rPr>
              <w:t>23</w:t>
            </w:r>
            <w:r w:rsidRPr="00FB32FC">
              <w:t xml:space="preserve"> г. в Община Родопи.</w:t>
            </w:r>
          </w:p>
        </w:tc>
        <w:tc>
          <w:tcPr>
            <w:tcW w:w="2652" w:type="dxa"/>
          </w:tcPr>
          <w:p w:rsidR="00850F35" w:rsidRPr="00195A9C" w:rsidRDefault="00850F35" w:rsidP="003B1219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850F35" w:rsidRPr="00867F6A" w:rsidRDefault="00850F35" w:rsidP="003B1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F35" w:rsidRPr="00867F6A" w:rsidTr="003B1219">
        <w:tc>
          <w:tcPr>
            <w:tcW w:w="709" w:type="dxa"/>
          </w:tcPr>
          <w:p w:rsidR="00850F35" w:rsidRDefault="00850F35" w:rsidP="003B1219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850F35" w:rsidRDefault="00850F35" w:rsidP="003B121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850F35" w:rsidRPr="00867F6A" w:rsidRDefault="00850F35" w:rsidP="003B1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15C" w:rsidRDefault="00DA715C" w:rsidP="00476C24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6C24" w:rsidRPr="00195A9C" w:rsidRDefault="00476C24" w:rsidP="00476C24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476C24" w:rsidRPr="00195A9C" w:rsidTr="00113C11">
        <w:trPr>
          <w:jc w:val="center"/>
        </w:trPr>
        <w:tc>
          <w:tcPr>
            <w:tcW w:w="516" w:type="dxa"/>
          </w:tcPr>
          <w:p w:rsidR="00476C24" w:rsidRPr="00195A9C" w:rsidRDefault="00476C24" w:rsidP="00113C11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476C24" w:rsidRPr="00195A9C" w:rsidRDefault="00476C24" w:rsidP="00476C24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 от ОИК Родопи с пълно мнозинство от присъстващите. Общинска избирателна комисия Родопи</w:t>
      </w:r>
    </w:p>
    <w:p w:rsidR="00476C24" w:rsidRPr="00195A9C" w:rsidRDefault="00476C24" w:rsidP="00476C24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71EC0" w:rsidRPr="00867F6A" w:rsidRDefault="00476C24" w:rsidP="00476C24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дневен ред на Общинска избирателна комисия Родопи за заседание на </w:t>
      </w:r>
      <w:r w:rsidR="00850F35"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195A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09.20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195A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., по който ще работи комисията.</w:t>
      </w:r>
    </w:p>
    <w:p w:rsidR="002D02FD" w:rsidRDefault="00871EC0" w:rsidP="002D02FD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7D66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871EC0" w:rsidRDefault="00871EC0" w:rsidP="002D02FD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 w:rsidR="00DA715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850F35" w:rsidRPr="00850F35" w:rsidRDefault="00850F35" w:rsidP="00850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8</w:t>
      </w:r>
      <w:r w:rsidRPr="00850F3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</w:t>
      </w:r>
      <w:r w:rsidRP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2</w:t>
      </w:r>
      <w:r w:rsidRPr="00850F3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</w:t>
      </w:r>
    </w:p>
    <w:p w:rsidR="00850F35" w:rsidRPr="00850F35" w:rsidRDefault="00850F35" w:rsidP="00850F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0F35" w:rsidRPr="00850F35" w:rsidRDefault="00850F35" w:rsidP="00850F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0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850F35">
        <w:rPr>
          <w:rFonts w:ascii="Times New Roman" w:hAnsi="Times New Roman" w:cs="Times New Roman"/>
          <w:sz w:val="24"/>
          <w:szCs w:val="24"/>
        </w:rPr>
        <w:t>Определяне на пореден номер в бюлетината на местните коалиции, регистрирали кандидатски листи в Общинска избирателна комисия Родопи във връзка с произвеждане на избори за общински съветници и за кметове на 2</w:t>
      </w:r>
      <w:r w:rsidRPr="00850F3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50F35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Pr="00850F35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850F35">
        <w:rPr>
          <w:rFonts w:ascii="Times New Roman" w:hAnsi="Times New Roman" w:cs="Times New Roman"/>
          <w:sz w:val="24"/>
          <w:szCs w:val="24"/>
        </w:rPr>
        <w:t xml:space="preserve"> г. в Община Родопи.</w:t>
      </w:r>
    </w:p>
    <w:p w:rsidR="00850F35" w:rsidRPr="00850F35" w:rsidRDefault="00850F35" w:rsidP="00850F35">
      <w:pPr>
        <w:pStyle w:val="aa"/>
      </w:pPr>
      <w:r w:rsidRPr="00850F35">
        <w:t xml:space="preserve">На основание чл. 87, ал. 1, т. 1, т. 34 от ИК, във връзка с Решение № </w:t>
      </w:r>
      <w:r w:rsidRPr="00850F35">
        <w:rPr>
          <w:lang w:val="en-US"/>
        </w:rPr>
        <w:t>2</w:t>
      </w:r>
      <w:r w:rsidRPr="00850F35">
        <w:t>496-МИ от 25.09.20</w:t>
      </w:r>
      <w:r w:rsidRPr="00850F35">
        <w:rPr>
          <w:lang w:val="en-US"/>
        </w:rPr>
        <w:t>23</w:t>
      </w:r>
      <w:r w:rsidRPr="00850F35">
        <w:t xml:space="preserve"> г. и Решение № </w:t>
      </w:r>
      <w:r w:rsidRPr="00850F35">
        <w:rPr>
          <w:lang w:val="en-US"/>
        </w:rPr>
        <w:t>2519</w:t>
      </w:r>
      <w:r w:rsidRPr="00850F35">
        <w:t xml:space="preserve">-МИ от </w:t>
      </w:r>
      <w:r w:rsidRPr="00850F35">
        <w:rPr>
          <w:lang w:val="en-US"/>
        </w:rPr>
        <w:t>27</w:t>
      </w:r>
      <w:r w:rsidRPr="00850F35">
        <w:t>.09.20</w:t>
      </w:r>
      <w:r w:rsidRPr="00850F35">
        <w:rPr>
          <w:lang w:val="en-US"/>
        </w:rPr>
        <w:t>23</w:t>
      </w:r>
      <w:r w:rsidRPr="00850F35">
        <w:t>г. на Централната избирателна комисия, Общинска избирателна комисия Родопи</w:t>
      </w:r>
    </w:p>
    <w:p w:rsidR="00850F35" w:rsidRPr="00850F35" w:rsidRDefault="00850F35" w:rsidP="00850F35">
      <w:pPr>
        <w:pStyle w:val="aa"/>
      </w:pPr>
      <w:r w:rsidRPr="00850F35">
        <w:rPr>
          <w:rStyle w:val="ae"/>
        </w:rPr>
        <w:t>                                                                       Р Е Ш И:</w:t>
      </w:r>
    </w:p>
    <w:p w:rsidR="00850F35" w:rsidRPr="00850F35" w:rsidRDefault="00850F35" w:rsidP="00850F35">
      <w:pPr>
        <w:pStyle w:val="aa"/>
      </w:pPr>
      <w:r w:rsidRPr="00850F35">
        <w:t xml:space="preserve">ОПРЕДЕЛЯ поредността на номерата на местните коалиции, регистрирали кандидатски листи в Общинска избирателна комисия Родопи, съгласно поредността на регистрацията им по входящия регистър на местните коалиции (Приложение № 38-МИ) в бюлетината за </w:t>
      </w:r>
      <w:r w:rsidRPr="00850F35">
        <w:lastRenderedPageBreak/>
        <w:t>гласуване в изборите за общински съветници и за кметове на 29 октомври 2023 г. в Община Родопи, както следва:</w:t>
      </w:r>
    </w:p>
    <w:p w:rsidR="00850F35" w:rsidRPr="00850F35" w:rsidRDefault="00850F35" w:rsidP="00850F35">
      <w:pPr>
        <w:pStyle w:val="aa"/>
        <w:ind w:left="780"/>
      </w:pPr>
      <w:r w:rsidRPr="00850F35">
        <w:rPr>
          <w:rStyle w:val="ae"/>
        </w:rPr>
        <w:t xml:space="preserve">№ 68 </w:t>
      </w:r>
      <w:r w:rsidRPr="00850F35">
        <w:t>Местна коалиция „БСП ЗА БЪЛГАРИЯ /КОАЛИЦИЯ „БСП ЗА БЪЛГАРИЯ“,      КОАЛИЦИЯ „ЛЕВИЦАТА“, ПП „БЪЛГАРСКИ ВЪЗХОД“</w:t>
      </w:r>
    </w:p>
    <w:p w:rsidR="00850F35" w:rsidRPr="00850F35" w:rsidRDefault="00850F35" w:rsidP="00850F35">
      <w:pPr>
        <w:pStyle w:val="aa"/>
        <w:ind w:left="708" w:firstLine="12"/>
      </w:pPr>
      <w:r w:rsidRPr="00850F35">
        <w:rPr>
          <w:rStyle w:val="ae"/>
        </w:rPr>
        <w:t>№ 69</w:t>
      </w:r>
      <w:r w:rsidRPr="00850F35">
        <w:t xml:space="preserve"> Местна коалиция „Обединени земеделци“ /ПП „Обединени земеделци“, ПП „Български земеделски народен съюз“, ПП „ВМРО – Българско национално движение“ и ПП</w:t>
      </w:r>
      <w:r w:rsidRPr="00850F35">
        <w:rPr>
          <w:lang w:val="en-US"/>
        </w:rPr>
        <w:t xml:space="preserve"> </w:t>
      </w:r>
      <w:r w:rsidRPr="00850F35">
        <w:t>„Зелените“/</w:t>
      </w:r>
    </w:p>
    <w:p w:rsidR="00870857" w:rsidRPr="00850F35" w:rsidRDefault="00850F35" w:rsidP="00850F3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0F35">
        <w:rPr>
          <w:rFonts w:ascii="Times New Roman" w:hAnsi="Times New Roman" w:cs="Times New Roman"/>
          <w:sz w:val="24"/>
          <w:szCs w:val="24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DA715C" w:rsidRPr="00195A9C" w:rsidRDefault="00DA715C" w:rsidP="00DA715C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DA715C" w:rsidRPr="00195A9C" w:rsidTr="00DA715C">
        <w:trPr>
          <w:jc w:val="center"/>
        </w:trPr>
        <w:tc>
          <w:tcPr>
            <w:tcW w:w="516" w:type="dxa"/>
          </w:tcPr>
          <w:p w:rsidR="00DA715C" w:rsidRPr="00195A9C" w:rsidRDefault="00DA715C" w:rsidP="00DA715C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A715C" w:rsidRPr="00195A9C" w:rsidRDefault="00DA715C" w:rsidP="00DA71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DA715C" w:rsidRPr="00195A9C" w:rsidRDefault="00DA715C" w:rsidP="00DA71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DA715C" w:rsidRPr="00195A9C" w:rsidRDefault="00DA715C" w:rsidP="00DA71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DA715C" w:rsidRDefault="00DA715C" w:rsidP="00DA71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DA715C" w:rsidRPr="00195A9C" w:rsidRDefault="00DA715C" w:rsidP="00DA715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DA715C" w:rsidRPr="00195A9C" w:rsidRDefault="00DA715C" w:rsidP="00DA715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DA715C" w:rsidRPr="00195A9C" w:rsidRDefault="00DA715C" w:rsidP="00DA715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A715C" w:rsidRDefault="00DA715C" w:rsidP="00DA715C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184F" w:rsidRDefault="004D184F" w:rsidP="00265027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65027" w:rsidRDefault="00265027" w:rsidP="007467D7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65027" w:rsidRDefault="00265027" w:rsidP="007467D7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65027" w:rsidRDefault="00265027" w:rsidP="007467D7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467D7" w:rsidRPr="00867F6A" w:rsidRDefault="007467D7" w:rsidP="007467D7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bg-BG"/>
        </w:rPr>
      </w:pP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По т.</w:t>
      </w:r>
      <w:r w:rsidR="004703B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50F35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hAnsi="Times New Roman" w:cs="Times New Roman"/>
          <w:sz w:val="24"/>
          <w:szCs w:val="24"/>
          <w:lang w:eastAsia="bg-BG"/>
        </w:rPr>
        <w:t xml:space="preserve"> Поради изчерпване на дневния ред заседанието бе закрито от Председателя на комисията на </w:t>
      </w:r>
      <w:r w:rsidR="00850F35">
        <w:rPr>
          <w:rFonts w:ascii="Times New Roman" w:hAnsi="Times New Roman" w:cs="Times New Roman"/>
          <w:b/>
          <w:sz w:val="24"/>
          <w:szCs w:val="24"/>
          <w:lang w:eastAsia="bg-BG"/>
        </w:rPr>
        <w:t>27</w:t>
      </w: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>.09.2023 г.</w:t>
      </w:r>
      <w:r w:rsidRPr="00867F6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в </w:t>
      </w:r>
      <w:r w:rsidR="00850F35">
        <w:rPr>
          <w:rFonts w:ascii="Times New Roman" w:hAnsi="Times New Roman" w:cs="Times New Roman"/>
          <w:b/>
          <w:sz w:val="24"/>
          <w:szCs w:val="24"/>
          <w:lang w:eastAsia="bg-BG"/>
        </w:rPr>
        <w:t>16</w:t>
      </w:r>
      <w:r w:rsidR="004703B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:</w:t>
      </w:r>
      <w:r w:rsidR="00850F3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45</w:t>
      </w:r>
      <w:r w:rsidRPr="00867F6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ч.</w:t>
      </w:r>
    </w:p>
    <w:p w:rsidR="007467D7" w:rsidRPr="00867F6A" w:rsidRDefault="007467D7" w:rsidP="00F5539F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67F6A">
        <w:rPr>
          <w:rFonts w:ascii="Times New Roman" w:hAnsi="Times New Roman" w:cs="Times New Roman"/>
          <w:i/>
          <w:sz w:val="24"/>
          <w:szCs w:val="24"/>
          <w:lang w:eastAsia="bg-BG"/>
        </w:rPr>
        <w:t>*</w:t>
      </w:r>
      <w:r w:rsidRPr="00867F6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Присъствен списък от </w:t>
      </w:r>
      <w:r w:rsidR="00850F35">
        <w:rPr>
          <w:rFonts w:ascii="Times New Roman" w:hAnsi="Times New Roman" w:cs="Times New Roman"/>
          <w:b/>
          <w:i/>
          <w:sz w:val="24"/>
          <w:szCs w:val="24"/>
          <w:lang w:eastAsia="bg-BG"/>
        </w:rPr>
        <w:t>27</w:t>
      </w:r>
      <w:r w:rsidRPr="00867F6A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.09.2023</w:t>
      </w:r>
      <w:r w:rsidRPr="00867F6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г.</w:t>
      </w:r>
      <w:r w:rsidRPr="00867F6A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е неразделна част от настоящия Протокол.</w:t>
      </w:r>
    </w:p>
    <w:p w:rsidR="007467D7" w:rsidRPr="00867F6A" w:rsidRDefault="007467D7" w:rsidP="007467D7">
      <w:pPr>
        <w:pStyle w:val="a7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467D7" w:rsidRPr="00867F6A" w:rsidRDefault="007467D7" w:rsidP="008C6ED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="008C6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ПРОТОКОЛЧИК:</w:t>
      </w: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 Семерджиев</w:t>
      </w:r>
      <w:r w:rsidR="008C6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</w:t>
      </w:r>
      <w:r w:rsidR="00850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bookmarkStart w:id="0" w:name="_GoBack"/>
      <w:bookmarkEnd w:id="0"/>
      <w:r w:rsidR="00850F35">
        <w:rPr>
          <w:rFonts w:ascii="Times New Roman" w:eastAsia="Times New Roman" w:hAnsi="Times New Roman" w:cs="Times New Roman"/>
          <w:sz w:val="24"/>
          <w:szCs w:val="24"/>
          <w:lang w:eastAsia="bg-BG"/>
        </w:rPr>
        <w:t>Пепа Цветкова</w:t>
      </w:r>
    </w:p>
    <w:sectPr w:rsidR="007467D7" w:rsidRPr="00867F6A" w:rsidSect="00B327B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0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282" w:rsidRDefault="00722282" w:rsidP="006057A0">
      <w:pPr>
        <w:spacing w:after="0" w:line="240" w:lineRule="auto"/>
      </w:pPr>
      <w:r>
        <w:separator/>
      </w:r>
    </w:p>
  </w:endnote>
  <w:endnote w:type="continuationSeparator" w:id="0">
    <w:p w:rsidR="00722282" w:rsidRDefault="00722282" w:rsidP="0060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0F" w:rsidRDefault="0079740F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79740F" w:rsidRPr="00616423" w:rsidRDefault="0079740F" w:rsidP="008644F7">
    <w:pPr>
      <w:pStyle w:val="a5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79740F" w:rsidRPr="00616423" w:rsidRDefault="0079740F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>тел./факс: 032604113</w:t>
    </w:r>
    <w:r w:rsidRPr="008644F7">
      <w:rPr>
        <w:rFonts w:ascii="Times New Roman" w:hAnsi="Times New Roman" w:cs="Times New Roman"/>
      </w:rPr>
      <w:t xml:space="preserve">; </w:t>
    </w:r>
    <w:r>
      <w:rPr>
        <w:rFonts w:ascii="Times New Roman" w:hAnsi="Times New Roman" w:cs="Times New Roman"/>
        <w:i/>
      </w:rPr>
      <w:t>032</w:t>
    </w:r>
    <w:r w:rsidRPr="008644F7">
      <w:rPr>
        <w:rFonts w:ascii="Times New Roman" w:hAnsi="Times New Roman" w:cs="Times New Roman"/>
        <w:i/>
      </w:rPr>
      <w:t>638289</w:t>
    </w:r>
    <w:r w:rsidRPr="008644F7">
      <w:rPr>
        <w:rFonts w:ascii="Times New Roman" w:hAnsi="Times New Roman" w:cs="Times New Roman"/>
      </w:rPr>
      <w:t>,</w:t>
    </w:r>
    <w:r w:rsidRPr="00616423">
      <w:rPr>
        <w:rFonts w:ascii="Times New Roman" w:hAnsi="Times New Roman" w:cs="Times New Roman"/>
        <w:i/>
      </w:rPr>
      <w:t xml:space="preserve">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8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0F" w:rsidRDefault="0079740F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79740F" w:rsidRDefault="0079740F" w:rsidP="008644F7">
    <w:pPr>
      <w:pStyle w:val="a5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79740F" w:rsidRDefault="0079740F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</w:rPr>
      <w:t>тел./факс: 032604113; 032638</w:t>
    </w:r>
    <w:r w:rsidRPr="008644F7">
      <w:rPr>
        <w:rFonts w:ascii="Times New Roman" w:hAnsi="Times New Roman" w:cs="Times New Roman"/>
        <w:i/>
      </w:rPr>
      <w:t>289</w:t>
    </w:r>
    <w:r>
      <w:rPr>
        <w:rFonts w:ascii="Times New Roman" w:hAnsi="Times New Roman" w:cs="Times New Roman"/>
        <w:i/>
      </w:rPr>
      <w:t xml:space="preserve">, </w:t>
    </w:r>
    <w:r>
      <w:rPr>
        <w:rFonts w:ascii="Times New Roman" w:hAnsi="Times New Roman" w:cs="Times New Roman"/>
        <w:i/>
        <w:lang w:val="en-US"/>
      </w:rPr>
      <w:t>e</w:t>
    </w:r>
    <w:r>
      <w:rPr>
        <w:rFonts w:ascii="Times New Roman" w:hAnsi="Times New Roman" w:cs="Times New Roman"/>
        <w:i/>
      </w:rPr>
      <w:t>-</w:t>
    </w:r>
    <w:r>
      <w:rPr>
        <w:rFonts w:ascii="Times New Roman" w:hAnsi="Times New Roman" w:cs="Times New Roman"/>
        <w:i/>
        <w:lang w:val="en-US"/>
      </w:rPr>
      <w:t>mail</w:t>
    </w:r>
    <w:r>
      <w:rPr>
        <w:rFonts w:ascii="Times New Roman" w:hAnsi="Times New Roman" w:cs="Times New Roman"/>
        <w:i/>
      </w:rPr>
      <w:t xml:space="preserve">: </w:t>
    </w:r>
    <w:hyperlink r:id="rId1" w:history="1">
      <w:r>
        <w:rPr>
          <w:rStyle w:val="a8"/>
          <w:rFonts w:ascii="Times New Roman" w:hAnsi="Times New Roman" w:cs="Times New Roman"/>
          <w:i/>
          <w:lang w:val="en-US"/>
        </w:rPr>
        <w:t>oik1626@cik.bg</w:t>
      </w:r>
    </w:hyperlink>
    <w:r>
      <w:rPr>
        <w:rFonts w:ascii="Times New Roman" w:hAnsi="Times New Roman" w:cs="Times New Roman"/>
        <w:i/>
        <w:lang w:val="en-US"/>
      </w:rPr>
      <w:t>, www.oik1626.cik.bg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282" w:rsidRDefault="00722282" w:rsidP="006057A0">
      <w:pPr>
        <w:spacing w:after="0" w:line="240" w:lineRule="auto"/>
      </w:pPr>
      <w:r>
        <w:separator/>
      </w:r>
    </w:p>
  </w:footnote>
  <w:footnote w:type="continuationSeparator" w:id="0">
    <w:p w:rsidR="00722282" w:rsidRDefault="00722282" w:rsidP="0060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0F" w:rsidRPr="008644F7" w:rsidRDefault="0079740F" w:rsidP="008644F7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0F" w:rsidRPr="006057A0" w:rsidRDefault="0079740F" w:rsidP="006057A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r w:rsidRPr="006057A0">
      <w:rPr>
        <w:rFonts w:ascii="Times New Roman" w:eastAsia="Calibri" w:hAnsi="Times New Roman" w:cs="Times New Roman"/>
        <w:b/>
        <w:sz w:val="28"/>
        <w:szCs w:val="28"/>
      </w:rPr>
      <w:t>ОБЩИНСКА ИЗБИРАТЕЛНА КОМИСИЯ РОДОПИ - 1626</w:t>
    </w:r>
    <w:r w:rsidRPr="006057A0">
      <w:rPr>
        <w:rFonts w:ascii="Times New Roman" w:eastAsia="Calibri" w:hAnsi="Times New Roman" w:cs="Times New Roman"/>
        <w:b/>
        <w:sz w:val="28"/>
        <w:szCs w:val="28"/>
      </w:rPr>
      <w:ptab w:relativeTo="margin" w:alignment="center" w:leader="none"/>
    </w:r>
    <w:r w:rsidRPr="006057A0">
      <w:rPr>
        <w:rFonts w:ascii="Times New Roman" w:eastAsia="Calibri" w:hAnsi="Times New Roman" w:cs="Times New Roman"/>
        <w:b/>
        <w:sz w:val="28"/>
        <w:szCs w:val="28"/>
      </w:rPr>
      <w:t>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058"/>
    <w:multiLevelType w:val="multilevel"/>
    <w:tmpl w:val="F730A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D6935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F2DAE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E27B28"/>
    <w:multiLevelType w:val="multilevel"/>
    <w:tmpl w:val="1A78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84062"/>
    <w:multiLevelType w:val="multilevel"/>
    <w:tmpl w:val="629ED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A78D3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2E0EF1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0141CA"/>
    <w:multiLevelType w:val="multilevel"/>
    <w:tmpl w:val="F75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26585"/>
    <w:multiLevelType w:val="multilevel"/>
    <w:tmpl w:val="F75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847E5D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A0"/>
    <w:rsid w:val="000C034D"/>
    <w:rsid w:val="00101B7C"/>
    <w:rsid w:val="0011337E"/>
    <w:rsid w:val="00113C11"/>
    <w:rsid w:val="00136B3A"/>
    <w:rsid w:val="001978EA"/>
    <w:rsid w:val="001C0D2E"/>
    <w:rsid w:val="001F4ECB"/>
    <w:rsid w:val="0023631A"/>
    <w:rsid w:val="00265027"/>
    <w:rsid w:val="00283585"/>
    <w:rsid w:val="00295813"/>
    <w:rsid w:val="002A6EFD"/>
    <w:rsid w:val="002B172C"/>
    <w:rsid w:val="002B48C3"/>
    <w:rsid w:val="002D02FD"/>
    <w:rsid w:val="002D5513"/>
    <w:rsid w:val="002E7ECE"/>
    <w:rsid w:val="002F2340"/>
    <w:rsid w:val="002F31FC"/>
    <w:rsid w:val="00304A08"/>
    <w:rsid w:val="003C2B38"/>
    <w:rsid w:val="003F2659"/>
    <w:rsid w:val="00404EB1"/>
    <w:rsid w:val="00407415"/>
    <w:rsid w:val="00420575"/>
    <w:rsid w:val="00450B4B"/>
    <w:rsid w:val="004671B7"/>
    <w:rsid w:val="004703B0"/>
    <w:rsid w:val="00476C24"/>
    <w:rsid w:val="00490228"/>
    <w:rsid w:val="004B53F9"/>
    <w:rsid w:val="004B63B3"/>
    <w:rsid w:val="004D059D"/>
    <w:rsid w:val="004D0F08"/>
    <w:rsid w:val="004D184F"/>
    <w:rsid w:val="004E5E52"/>
    <w:rsid w:val="00550482"/>
    <w:rsid w:val="005610EF"/>
    <w:rsid w:val="00571081"/>
    <w:rsid w:val="0057646B"/>
    <w:rsid w:val="005C1A39"/>
    <w:rsid w:val="006057A0"/>
    <w:rsid w:val="00614667"/>
    <w:rsid w:val="00643321"/>
    <w:rsid w:val="00661543"/>
    <w:rsid w:val="00670B15"/>
    <w:rsid w:val="00672E80"/>
    <w:rsid w:val="00680684"/>
    <w:rsid w:val="00685660"/>
    <w:rsid w:val="006C614C"/>
    <w:rsid w:val="006D0F2B"/>
    <w:rsid w:val="00705EC9"/>
    <w:rsid w:val="00717CEA"/>
    <w:rsid w:val="00722282"/>
    <w:rsid w:val="007467D7"/>
    <w:rsid w:val="00772592"/>
    <w:rsid w:val="00791D9F"/>
    <w:rsid w:val="0079740F"/>
    <w:rsid w:val="007A69BD"/>
    <w:rsid w:val="007D6603"/>
    <w:rsid w:val="00835BC3"/>
    <w:rsid w:val="0084188C"/>
    <w:rsid w:val="00850F35"/>
    <w:rsid w:val="008644F7"/>
    <w:rsid w:val="00867F6A"/>
    <w:rsid w:val="00870857"/>
    <w:rsid w:val="00871EC0"/>
    <w:rsid w:val="00877C0E"/>
    <w:rsid w:val="00893AA1"/>
    <w:rsid w:val="008C06FE"/>
    <w:rsid w:val="008C6ED2"/>
    <w:rsid w:val="008E39DF"/>
    <w:rsid w:val="00923BAC"/>
    <w:rsid w:val="0097639D"/>
    <w:rsid w:val="009C63E2"/>
    <w:rsid w:val="009E33B3"/>
    <w:rsid w:val="00A232B1"/>
    <w:rsid w:val="00A659F9"/>
    <w:rsid w:val="00A72147"/>
    <w:rsid w:val="00A95CCF"/>
    <w:rsid w:val="00AC44A0"/>
    <w:rsid w:val="00B312AD"/>
    <w:rsid w:val="00B327B0"/>
    <w:rsid w:val="00B70CFE"/>
    <w:rsid w:val="00B80308"/>
    <w:rsid w:val="00B872D1"/>
    <w:rsid w:val="00BE70D3"/>
    <w:rsid w:val="00C2336F"/>
    <w:rsid w:val="00C24F7E"/>
    <w:rsid w:val="00C32DF3"/>
    <w:rsid w:val="00C60EE1"/>
    <w:rsid w:val="00C63795"/>
    <w:rsid w:val="00C85BD1"/>
    <w:rsid w:val="00C96C2C"/>
    <w:rsid w:val="00CC76EC"/>
    <w:rsid w:val="00D769E1"/>
    <w:rsid w:val="00D81661"/>
    <w:rsid w:val="00DA715C"/>
    <w:rsid w:val="00E250B6"/>
    <w:rsid w:val="00E44B32"/>
    <w:rsid w:val="00E54EAA"/>
    <w:rsid w:val="00E94273"/>
    <w:rsid w:val="00ED54E7"/>
    <w:rsid w:val="00EE400A"/>
    <w:rsid w:val="00EF2207"/>
    <w:rsid w:val="00F008C0"/>
    <w:rsid w:val="00F16F1E"/>
    <w:rsid w:val="00F5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9F3801-476A-43E4-8A34-9AB13052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057A0"/>
  </w:style>
  <w:style w:type="paragraph" w:styleId="a5">
    <w:name w:val="footer"/>
    <w:basedOn w:val="a"/>
    <w:link w:val="a6"/>
    <w:uiPriority w:val="99"/>
    <w:unhideWhenUsed/>
    <w:rsid w:val="00605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057A0"/>
  </w:style>
  <w:style w:type="paragraph" w:styleId="a7">
    <w:name w:val="No Spacing"/>
    <w:uiPriority w:val="1"/>
    <w:qFormat/>
    <w:rsid w:val="007467D7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8644F7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66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87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87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List Paragraph"/>
    <w:basedOn w:val="a"/>
    <w:uiPriority w:val="34"/>
    <w:qFormat/>
    <w:rsid w:val="00871EC0"/>
    <w:pPr>
      <w:spacing w:after="200" w:line="276" w:lineRule="auto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A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A6EFD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643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2023-09-25T20:05:00Z</cp:lastPrinted>
  <dcterms:created xsi:type="dcterms:W3CDTF">2023-09-27T13:54:00Z</dcterms:created>
  <dcterms:modified xsi:type="dcterms:W3CDTF">2023-09-27T13:54:00Z</dcterms:modified>
</cp:coreProperties>
</file>